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B" w:rsidRPr="0014406D" w:rsidRDefault="000724AB" w:rsidP="002F6228">
      <w:pPr>
        <w:jc w:val="center"/>
      </w:pPr>
      <w:bookmarkStart w:id="0" w:name="_GoBack"/>
      <w:bookmarkEnd w:id="0"/>
      <w:r w:rsidRPr="0014406D">
        <w:rPr>
          <w:noProof/>
          <w:lang w:val="en-US" w:eastAsia="en-US"/>
        </w:rPr>
        <w:drawing>
          <wp:inline distT="0" distB="0" distL="0" distR="0">
            <wp:extent cx="3599695" cy="2627381"/>
            <wp:effectExtent l="0" t="0" r="0" b="0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G-CORAL - Color - Squa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26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AB" w:rsidRDefault="002F6228" w:rsidP="00A76A4A">
      <w:pPr>
        <w:pStyle w:val="Ttulo"/>
        <w:spacing w:before="720" w:after="1440"/>
        <w:jc w:val="center"/>
      </w:pPr>
      <w:r>
        <w:t>Taiwan Trials</w:t>
      </w:r>
    </w:p>
    <w:p w:rsidR="002F6228" w:rsidRDefault="002F6228" w:rsidP="002F6228">
      <w:pPr>
        <w:pStyle w:val="Ttulo"/>
        <w:spacing w:before="720" w:after="1440"/>
        <w:jc w:val="center"/>
      </w:pPr>
      <w:r>
        <w:t>Meeting Agenda</w:t>
      </w:r>
    </w:p>
    <w:p w:rsidR="00336BC3" w:rsidRDefault="002F6228" w:rsidP="00336BC3">
      <w:pPr>
        <w:pStyle w:val="Ttulo"/>
        <w:spacing w:before="720" w:after="1440"/>
        <w:jc w:val="center"/>
      </w:pPr>
      <w:r>
        <w:t>2</w:t>
      </w:r>
      <w:r w:rsidRPr="002F6228">
        <w:rPr>
          <w:vertAlign w:val="superscript"/>
        </w:rPr>
        <w:t>nd</w:t>
      </w:r>
      <w:r>
        <w:t xml:space="preserve"> November 2018</w:t>
      </w:r>
    </w:p>
    <w:p w:rsidR="00123B27" w:rsidRPr="00E252D1" w:rsidRDefault="00123B27" w:rsidP="00123B27">
      <w:pPr>
        <w:rPr>
          <w:b/>
          <w:sz w:val="24"/>
        </w:rPr>
      </w:pPr>
      <w:r w:rsidRPr="00E252D1">
        <w:rPr>
          <w:b/>
          <w:sz w:val="24"/>
        </w:rPr>
        <w:t xml:space="preserve">Venue: </w:t>
      </w:r>
    </w:p>
    <w:p w:rsidR="00123B27" w:rsidRPr="00E252D1" w:rsidRDefault="00123B27" w:rsidP="00123B27">
      <w:pPr>
        <w:rPr>
          <w:b/>
          <w:sz w:val="24"/>
        </w:rPr>
      </w:pPr>
      <w:r>
        <w:rPr>
          <w:b/>
          <w:sz w:val="24"/>
        </w:rPr>
        <w:t>5G-Office</w:t>
      </w:r>
    </w:p>
    <w:p w:rsidR="00123B27" w:rsidRDefault="00123B27" w:rsidP="00123B27">
      <w:pPr>
        <w:rPr>
          <w:lang w:eastAsia="zh-TW"/>
        </w:rPr>
      </w:pPr>
      <w:r>
        <w:rPr>
          <w:rFonts w:hint="eastAsia"/>
          <w:lang w:eastAsia="zh-TW"/>
        </w:rPr>
        <w:t>5G</w:t>
      </w:r>
      <w:r>
        <w:rPr>
          <w:lang w:eastAsia="zh-TW"/>
        </w:rPr>
        <w:t xml:space="preserve"> Program Office/</w:t>
      </w:r>
      <w:proofErr w:type="spellStart"/>
      <w:r>
        <w:rPr>
          <w:lang w:eastAsia="zh-TW"/>
        </w:rPr>
        <w:t>DoIT</w:t>
      </w:r>
      <w:proofErr w:type="spellEnd"/>
      <w:r>
        <w:rPr>
          <w:lang w:eastAsia="zh-TW"/>
        </w:rPr>
        <w:t xml:space="preserve"> </w:t>
      </w:r>
    </w:p>
    <w:p w:rsidR="00123B27" w:rsidRPr="002F6228" w:rsidRDefault="00123B27" w:rsidP="00123B27">
      <w:pPr>
        <w:rPr>
          <w:lang w:eastAsia="zh-TW"/>
        </w:rPr>
      </w:pPr>
      <w:r>
        <w:rPr>
          <w:lang w:eastAsia="zh-TW"/>
        </w:rPr>
        <w:t xml:space="preserve">Address: </w:t>
      </w:r>
      <w:r w:rsidRPr="00E252D1">
        <w:rPr>
          <w:lang w:eastAsia="zh-TW"/>
        </w:rPr>
        <w:t>No.51, Sec. 2, Chongqing S. Rd., Zhongzheng Dist., Taipei City</w:t>
      </w:r>
    </w:p>
    <w:p w:rsidR="00123B27" w:rsidRPr="00E252D1" w:rsidRDefault="00123B27" w:rsidP="00123B27">
      <w:pPr>
        <w:rPr>
          <w:b/>
          <w:sz w:val="24"/>
          <w:lang w:eastAsia="zh-TW"/>
        </w:rPr>
      </w:pPr>
      <w:r w:rsidRPr="00E252D1">
        <w:rPr>
          <w:rFonts w:hint="eastAsia"/>
          <w:b/>
          <w:sz w:val="24"/>
          <w:lang w:eastAsia="zh-TW"/>
        </w:rPr>
        <w:t>Lunch a</w:t>
      </w:r>
      <w:r w:rsidRPr="00E252D1">
        <w:rPr>
          <w:b/>
          <w:sz w:val="24"/>
          <w:lang w:eastAsia="zh-TW"/>
        </w:rPr>
        <w:t>nd Workshop:</w:t>
      </w:r>
    </w:p>
    <w:p w:rsidR="00123B27" w:rsidRDefault="00123B27" w:rsidP="00123B27">
      <w:pPr>
        <w:rPr>
          <w:lang w:eastAsia="zh-TW"/>
        </w:rPr>
      </w:pPr>
      <w:r w:rsidRPr="00E252D1">
        <w:rPr>
          <w:lang w:eastAsia="zh-TW"/>
        </w:rPr>
        <w:t xml:space="preserve">Green World Hotel </w:t>
      </w:r>
      <w:proofErr w:type="spellStart"/>
      <w:r w:rsidRPr="00E252D1">
        <w:rPr>
          <w:lang w:eastAsia="zh-TW"/>
        </w:rPr>
        <w:t>NanGang</w:t>
      </w:r>
      <w:proofErr w:type="spellEnd"/>
    </w:p>
    <w:p w:rsidR="00123B27" w:rsidRDefault="00123B27" w:rsidP="00123B27">
      <w:pPr>
        <w:rPr>
          <w:lang w:eastAsia="zh-TW"/>
        </w:rPr>
      </w:pPr>
      <w:r>
        <w:rPr>
          <w:lang w:eastAsia="zh-TW"/>
        </w:rPr>
        <w:t xml:space="preserve">Address: </w:t>
      </w:r>
      <w:r w:rsidRPr="00E252D1">
        <w:rPr>
          <w:lang w:eastAsia="zh-TW"/>
        </w:rPr>
        <w:t xml:space="preserve">No.528, Sec. 7, Zhongxiao E. Rd., </w:t>
      </w:r>
      <w:proofErr w:type="spellStart"/>
      <w:r w:rsidRPr="00E252D1">
        <w:rPr>
          <w:lang w:eastAsia="zh-TW"/>
        </w:rPr>
        <w:t>Nangang</w:t>
      </w:r>
      <w:proofErr w:type="spellEnd"/>
      <w:r w:rsidRPr="00E252D1">
        <w:rPr>
          <w:lang w:eastAsia="zh-TW"/>
        </w:rPr>
        <w:t xml:space="preserve"> Dist</w:t>
      </w:r>
      <w:r>
        <w:rPr>
          <w:lang w:eastAsia="zh-TW"/>
        </w:rPr>
        <w:t xml:space="preserve">., </w:t>
      </w:r>
      <w:r w:rsidRPr="00E252D1">
        <w:rPr>
          <w:lang w:eastAsia="zh-TW"/>
        </w:rPr>
        <w:t>Taipei City</w:t>
      </w:r>
    </w:p>
    <w:p w:rsidR="00123B27" w:rsidRPr="003975B7" w:rsidRDefault="00123B27" w:rsidP="00123B27">
      <w:pPr>
        <w:rPr>
          <w:rFonts w:ascii="MS Gothic" w:eastAsia="MS Gothic" w:hAnsi="MS Gothic"/>
        </w:rPr>
      </w:pPr>
      <w:r>
        <w:t xml:space="preserve">Address in Chinese: </w:t>
      </w:r>
      <w:proofErr w:type="spellStart"/>
      <w:r>
        <w:rPr>
          <w:rFonts w:ascii="MS Gothic" w:eastAsia="MS Gothic" w:hAnsi="MS Gothic" w:hint="eastAsia"/>
        </w:rPr>
        <w:t>台北市南港區忠孝東路七段</w:t>
      </w:r>
      <w:proofErr w:type="spellEnd"/>
      <w:r>
        <w:t>528</w:t>
      </w:r>
      <w:r>
        <w:rPr>
          <w:rFonts w:ascii="MS Gothic" w:eastAsia="MS Gothic" w:hAnsi="MS Gothic" w:hint="eastAsia"/>
        </w:rPr>
        <w:t>號</w:t>
      </w:r>
    </w:p>
    <w:p w:rsidR="00123B27" w:rsidRPr="00E252D1" w:rsidRDefault="00123B27" w:rsidP="00123B27">
      <w:pPr>
        <w:rPr>
          <w:b/>
          <w:sz w:val="24"/>
          <w:lang w:eastAsia="zh-TW"/>
        </w:rPr>
      </w:pPr>
      <w:r w:rsidRPr="00E252D1">
        <w:rPr>
          <w:b/>
          <w:sz w:val="24"/>
          <w:lang w:eastAsia="zh-TW"/>
        </w:rPr>
        <w:t>Proof-of-Concept Demonstrations:</w:t>
      </w:r>
    </w:p>
    <w:p w:rsidR="00123B27" w:rsidRDefault="00123B27" w:rsidP="00123B27">
      <w:pPr>
        <w:rPr>
          <w:lang w:eastAsia="zh-TW"/>
        </w:rPr>
      </w:pPr>
      <w:proofErr w:type="spellStart"/>
      <w:r w:rsidRPr="00E252D1">
        <w:rPr>
          <w:lang w:eastAsia="zh-TW"/>
        </w:rPr>
        <w:t>Nangang</w:t>
      </w:r>
      <w:proofErr w:type="spellEnd"/>
      <w:r w:rsidRPr="00E252D1">
        <w:rPr>
          <w:lang w:eastAsia="zh-TW"/>
        </w:rPr>
        <w:t xml:space="preserve"> Global Mall</w:t>
      </w:r>
    </w:p>
    <w:p w:rsidR="00123B27" w:rsidRDefault="00123B27" w:rsidP="00123B27">
      <w:pPr>
        <w:rPr>
          <w:lang w:eastAsia="zh-TW"/>
        </w:rPr>
      </w:pPr>
      <w:r>
        <w:rPr>
          <w:lang w:eastAsia="zh-TW"/>
        </w:rPr>
        <w:t xml:space="preserve">Address: </w:t>
      </w:r>
      <w:r w:rsidRPr="00E252D1">
        <w:rPr>
          <w:lang w:eastAsia="zh-TW"/>
        </w:rPr>
        <w:t xml:space="preserve">B1F., No.371, Sec. 7, Zhongxiao E. Rd., </w:t>
      </w:r>
      <w:proofErr w:type="spellStart"/>
      <w:r w:rsidRPr="00E252D1">
        <w:rPr>
          <w:lang w:eastAsia="zh-TW"/>
        </w:rPr>
        <w:t>Nangang</w:t>
      </w:r>
      <w:proofErr w:type="spellEnd"/>
      <w:r w:rsidRPr="00E252D1">
        <w:rPr>
          <w:lang w:eastAsia="zh-TW"/>
        </w:rPr>
        <w:t xml:space="preserve"> Dist., Taipei City</w:t>
      </w:r>
    </w:p>
    <w:p w:rsidR="00123B27" w:rsidRPr="002F6228" w:rsidRDefault="00123B27" w:rsidP="00123B27">
      <w:pPr>
        <w:rPr>
          <w:lang w:eastAsia="zh-TW"/>
        </w:rPr>
      </w:pPr>
      <w:r>
        <w:t xml:space="preserve">Address in Chinese: </w:t>
      </w:r>
      <w:r>
        <w:rPr>
          <w:rFonts w:eastAsia="Times New Roman"/>
        </w:rPr>
        <w:t>115</w:t>
      </w:r>
      <w:proofErr w:type="spellStart"/>
      <w:r>
        <w:rPr>
          <w:rFonts w:ascii="MS Gothic" w:eastAsia="MS Gothic" w:hAnsi="MS Gothic" w:cs="MS Gothic" w:hint="eastAsia"/>
        </w:rPr>
        <w:t>台北市南港區忠孝東路七段</w:t>
      </w:r>
      <w:proofErr w:type="spellEnd"/>
      <w:r>
        <w:rPr>
          <w:rFonts w:eastAsia="Times New Roman"/>
        </w:rPr>
        <w:t>371</w:t>
      </w:r>
      <w:r>
        <w:rPr>
          <w:rFonts w:ascii="MS Gothic" w:eastAsia="MS Gothic" w:hAnsi="MS Gothic" w:cs="MS Gothic" w:hint="eastAsia"/>
        </w:rPr>
        <w:t>號</w:t>
      </w:r>
      <w:r>
        <w:rPr>
          <w:rFonts w:eastAsia="Times New Roman"/>
        </w:rPr>
        <w:t>B1</w:t>
      </w:r>
    </w:p>
    <w:p w:rsidR="002F6228" w:rsidRPr="002F6228" w:rsidRDefault="002F6228" w:rsidP="002F6228"/>
    <w:p w:rsidR="00191BDE" w:rsidRPr="0014406D" w:rsidRDefault="005C0FCA">
      <w:r w:rsidRPr="0014406D">
        <w:br w:type="page"/>
      </w:r>
    </w:p>
    <w:tbl>
      <w:tblPr>
        <w:tblStyle w:val="Tablaconcuadrcula1clara-nfasis1"/>
        <w:tblpPr w:leftFromText="180" w:rightFromText="180" w:vertAnchor="page" w:horzAnchor="margin" w:tblpY="3261"/>
        <w:tblW w:w="0" w:type="auto"/>
        <w:tblLook w:val="04A0" w:firstRow="1" w:lastRow="0" w:firstColumn="1" w:lastColumn="0" w:noHBand="0" w:noVBand="1"/>
      </w:tblPr>
      <w:tblGrid>
        <w:gridCol w:w="4315"/>
        <w:gridCol w:w="2520"/>
        <w:gridCol w:w="1659"/>
      </w:tblGrid>
      <w:tr w:rsidR="00D23645" w:rsidTr="00C5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E45252" w:themeFill="accent1"/>
          </w:tcPr>
          <w:p w:rsidR="00D23645" w:rsidRDefault="00D23645" w:rsidP="00C54BDF">
            <w:pPr>
              <w:tabs>
                <w:tab w:val="left" w:pos="984"/>
              </w:tabs>
              <w:jc w:val="center"/>
            </w:pPr>
            <w:r>
              <w:lastRenderedPageBreak/>
              <w:t>Topics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45252" w:themeFill="accent1"/>
          </w:tcPr>
          <w:p w:rsidR="00D23645" w:rsidRDefault="00D23645" w:rsidP="00C5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E45252" w:themeFill="accent1"/>
          </w:tcPr>
          <w:p w:rsidR="00D23645" w:rsidRDefault="00D23645" w:rsidP="00C5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D23645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6F6F6F" w:themeFill="text2"/>
          </w:tcPr>
          <w:p w:rsidR="00D23645" w:rsidRPr="00791195" w:rsidRDefault="00D23645" w:rsidP="00C54BDF">
            <w:pPr>
              <w:rPr>
                <w:color w:val="FFFFFF" w:themeColor="background1"/>
              </w:rPr>
            </w:pPr>
            <w:r w:rsidRPr="00791195">
              <w:rPr>
                <w:color w:val="FFFFFF" w:themeColor="background1"/>
              </w:rPr>
              <w:t>Morning Session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6F6F6F" w:themeFill="text2"/>
          </w:tcPr>
          <w:p w:rsidR="00D23645" w:rsidRPr="00791195" w:rsidRDefault="00F369D5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09:00 – 11:45</w:t>
            </w:r>
            <w:r w:rsidR="00D23645" w:rsidRPr="00791195">
              <w:rPr>
                <w:b/>
                <w:color w:val="FFFFFF" w:themeColor="background1"/>
              </w:rPr>
              <w:t xml:space="preserve"> am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6F6F6F" w:themeFill="text2"/>
          </w:tcPr>
          <w:p w:rsidR="00D23645" w:rsidRPr="00791195" w:rsidRDefault="00D23645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D23645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23645" w:rsidRPr="00791195" w:rsidRDefault="00F17CE0" w:rsidP="00C54BDF">
            <w:pPr>
              <w:rPr>
                <w:b w:val="0"/>
              </w:rPr>
            </w:pPr>
            <w:r>
              <w:rPr>
                <w:b w:val="0"/>
              </w:rPr>
              <w:t>Meeting with CTO (Only Antonio and Alain)</w:t>
            </w:r>
          </w:p>
        </w:tc>
        <w:tc>
          <w:tcPr>
            <w:tcW w:w="2520" w:type="dxa"/>
          </w:tcPr>
          <w:p w:rsidR="00D23645" w:rsidRDefault="00F17CE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09:00 – 10:0</w:t>
            </w:r>
            <w:r w:rsidR="00F369D5">
              <w:t>0 am</w:t>
            </w:r>
          </w:p>
        </w:tc>
        <w:tc>
          <w:tcPr>
            <w:tcW w:w="1659" w:type="dxa"/>
          </w:tcPr>
          <w:p w:rsidR="00D23645" w:rsidRDefault="00F369D5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5G-Office</w:t>
            </w:r>
            <w:r w:rsidR="00C50AC3">
              <w:t>/ Global Mall</w:t>
            </w:r>
          </w:p>
        </w:tc>
      </w:tr>
      <w:tr w:rsidR="00F369D5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F369D5" w:rsidRPr="00F369D5" w:rsidRDefault="00F369D5" w:rsidP="00C54BDF">
            <w:pPr>
              <w:rPr>
                <w:b w:val="0"/>
              </w:rPr>
            </w:pPr>
            <w:r w:rsidRPr="00F369D5">
              <w:rPr>
                <w:b w:val="0"/>
              </w:rPr>
              <w:t xml:space="preserve">Shuttle to </w:t>
            </w:r>
            <w:proofErr w:type="spellStart"/>
            <w:r w:rsidRPr="00F369D5">
              <w:rPr>
                <w:b w:val="0"/>
              </w:rPr>
              <w:t>Nangang</w:t>
            </w:r>
            <w:proofErr w:type="spellEnd"/>
            <w:r w:rsidRPr="00F369D5">
              <w:rPr>
                <w:b w:val="0"/>
              </w:rPr>
              <w:t xml:space="preserve"> Global Mall</w:t>
            </w:r>
          </w:p>
        </w:tc>
        <w:tc>
          <w:tcPr>
            <w:tcW w:w="2520" w:type="dxa"/>
          </w:tcPr>
          <w:p w:rsidR="00F369D5" w:rsidRDefault="0043362A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10:3</w:t>
            </w:r>
            <w:r w:rsidR="00F369D5">
              <w:t>0 am</w:t>
            </w:r>
          </w:p>
        </w:tc>
        <w:tc>
          <w:tcPr>
            <w:tcW w:w="1659" w:type="dxa"/>
          </w:tcPr>
          <w:p w:rsidR="00F369D5" w:rsidRDefault="00F369D5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9D5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929292" w:themeFill="background2"/>
          </w:tcPr>
          <w:p w:rsidR="00F369D5" w:rsidRPr="00F369D5" w:rsidRDefault="00F369D5" w:rsidP="00C54BDF">
            <w:pPr>
              <w:rPr>
                <w:b w:val="0"/>
              </w:rPr>
            </w:pPr>
            <w:r w:rsidRPr="00F369D5">
              <w:rPr>
                <w:b w:val="0"/>
              </w:rPr>
              <w:t>Proof-of-Concept Demo to CTO Chang alone</w:t>
            </w:r>
          </w:p>
        </w:tc>
        <w:tc>
          <w:tcPr>
            <w:tcW w:w="2520" w:type="dxa"/>
            <w:shd w:val="clear" w:color="auto" w:fill="929292" w:themeFill="background2"/>
          </w:tcPr>
          <w:p w:rsidR="00F369D5" w:rsidRDefault="0043362A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</w:t>
            </w:r>
            <w:r w:rsidR="00F369D5">
              <w:t>0 – 11:45 am</w:t>
            </w:r>
          </w:p>
        </w:tc>
        <w:tc>
          <w:tcPr>
            <w:tcW w:w="1659" w:type="dxa"/>
            <w:shd w:val="clear" w:color="auto" w:fill="929292" w:themeFill="background2"/>
          </w:tcPr>
          <w:p w:rsidR="00F369D5" w:rsidRDefault="00F369D5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Shopping Mall</w:t>
            </w:r>
          </w:p>
        </w:tc>
      </w:tr>
      <w:tr w:rsidR="00164C77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164C77" w:rsidRPr="00553D4F" w:rsidRDefault="00164C77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 w:rsidRPr="00553D4F">
              <w:rPr>
                <w:b w:val="0"/>
              </w:rPr>
              <w:t>Augmented Reality</w:t>
            </w:r>
          </w:p>
        </w:tc>
        <w:tc>
          <w:tcPr>
            <w:tcW w:w="2520" w:type="dxa"/>
          </w:tcPr>
          <w:p w:rsidR="00164C77" w:rsidRDefault="00AF412D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– 10:50</w:t>
            </w:r>
            <w:r w:rsidR="00164C77">
              <w:t xml:space="preserve"> am</w:t>
            </w:r>
          </w:p>
        </w:tc>
        <w:tc>
          <w:tcPr>
            <w:tcW w:w="1659" w:type="dxa"/>
          </w:tcPr>
          <w:p w:rsidR="00164C77" w:rsidRDefault="00164C77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5479B0" w:rsidP="00C54BDF">
            <w:pPr>
              <w:pStyle w:val="Prrafodelista"/>
              <w:numPr>
                <w:ilvl w:val="0"/>
                <w:numId w:val="29"/>
              </w:numPr>
            </w:pPr>
            <w:r>
              <w:rPr>
                <w:b w:val="0"/>
              </w:rPr>
              <w:t>Edge Robotics: Synchronize Delivery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10:50 – 11:10 am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2E4C2F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</w:rPr>
              <w:t>Virtual Reality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11:10 – 11:30 am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2E4C2F" w:rsidP="00C54BDF">
            <w:pPr>
              <w:pStyle w:val="Prrafodelista"/>
              <w:numPr>
                <w:ilvl w:val="0"/>
                <w:numId w:val="29"/>
              </w:numPr>
            </w:pPr>
            <w:r>
              <w:rPr>
                <w:b w:val="0"/>
              </w:rPr>
              <w:t>IoT Multi-RAT Gateway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11:50 am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6A6A6" w:themeFill="background1" w:themeFillShade="A6"/>
          </w:tcPr>
          <w:p w:rsidR="005479B0" w:rsidRPr="00F369D5" w:rsidRDefault="005479B0" w:rsidP="00C54BDF">
            <w:pPr>
              <w:rPr>
                <w:b w:val="0"/>
              </w:rPr>
            </w:pPr>
            <w:r w:rsidRPr="00F369D5">
              <w:rPr>
                <w:b w:val="0"/>
              </w:rPr>
              <w:t xml:space="preserve">Walk to Green World Hotel </w:t>
            </w:r>
            <w:proofErr w:type="spellStart"/>
            <w:r w:rsidRPr="00F369D5">
              <w:rPr>
                <w:b w:val="0"/>
              </w:rPr>
              <w:t>Nangang</w:t>
            </w:r>
            <w:proofErr w:type="spellEnd"/>
          </w:p>
        </w:tc>
        <w:tc>
          <w:tcPr>
            <w:tcW w:w="2520" w:type="dxa"/>
            <w:shd w:val="clear" w:color="auto" w:fill="A6A6A6" w:themeFill="background1" w:themeFillShade="A6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11:50 – 12:00 am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6F6F6F" w:themeFill="text2"/>
          </w:tcPr>
          <w:p w:rsidR="005479B0" w:rsidRPr="00791195" w:rsidRDefault="005479B0" w:rsidP="00C54BDF">
            <w:r w:rsidRPr="00791195">
              <w:rPr>
                <w:color w:val="FFFFFF" w:themeColor="background1"/>
              </w:rPr>
              <w:t>Lunch</w:t>
            </w:r>
          </w:p>
        </w:tc>
        <w:tc>
          <w:tcPr>
            <w:tcW w:w="2520" w:type="dxa"/>
            <w:shd w:val="clear" w:color="auto" w:fill="6F6F6F" w:themeFill="text2"/>
          </w:tcPr>
          <w:p w:rsidR="005479B0" w:rsidRPr="00791195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12:0</w:t>
            </w:r>
            <w:r w:rsidRPr="00791195">
              <w:rPr>
                <w:b/>
                <w:color w:val="FFFFFF" w:themeColor="background1"/>
              </w:rPr>
              <w:t>0 – 13:00 pm</w:t>
            </w:r>
          </w:p>
        </w:tc>
        <w:tc>
          <w:tcPr>
            <w:tcW w:w="1659" w:type="dxa"/>
            <w:shd w:val="clear" w:color="auto" w:fill="6F6F6F" w:themeFill="text2"/>
          </w:tcPr>
          <w:p w:rsidR="005479B0" w:rsidRPr="00791195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5479B0" w:rsidTr="00C54BD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6F6F6F" w:themeFill="text2"/>
          </w:tcPr>
          <w:p w:rsidR="005479B0" w:rsidRPr="00791195" w:rsidRDefault="005479B0" w:rsidP="00C54BDF">
            <w:pPr>
              <w:rPr>
                <w:color w:val="FFFFFF" w:themeColor="background1"/>
              </w:rPr>
            </w:pPr>
            <w:r w:rsidRPr="00791195">
              <w:rPr>
                <w:color w:val="FFFFFF" w:themeColor="background1"/>
              </w:rPr>
              <w:t>Session 1: Seminar</w:t>
            </w:r>
          </w:p>
        </w:tc>
        <w:tc>
          <w:tcPr>
            <w:tcW w:w="2520" w:type="dxa"/>
            <w:shd w:val="clear" w:color="auto" w:fill="6F6F6F" w:themeFill="text2"/>
          </w:tcPr>
          <w:p w:rsidR="005479B0" w:rsidRPr="00791195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195">
              <w:rPr>
                <w:b/>
                <w:color w:val="FFFFFF" w:themeColor="background1"/>
              </w:rPr>
              <w:t>13:00 – 15:15</w:t>
            </w:r>
            <w:r>
              <w:rPr>
                <w:b/>
                <w:color w:val="FFFFFF" w:themeColor="background1"/>
              </w:rPr>
              <w:t xml:space="preserve"> pm</w:t>
            </w:r>
          </w:p>
        </w:tc>
        <w:tc>
          <w:tcPr>
            <w:tcW w:w="1659" w:type="dxa"/>
            <w:shd w:val="clear" w:color="auto" w:fill="6F6F6F" w:themeFill="text2"/>
          </w:tcPr>
          <w:p w:rsidR="005479B0" w:rsidRPr="00791195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Green World Hotel</w:t>
            </w: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Pr="00791195" w:rsidRDefault="005479B0" w:rsidP="00C54BDF">
            <w:pPr>
              <w:rPr>
                <w:b w:val="0"/>
              </w:rPr>
            </w:pPr>
            <w:r w:rsidRPr="00791195">
              <w:rPr>
                <w:b w:val="0"/>
              </w:rPr>
              <w:t xml:space="preserve"> Welcome Speech by CTO Chang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13:05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5479B0" w:rsidP="00C54BDF">
            <w:pPr>
              <w:rPr>
                <w:b w:val="0"/>
              </w:rPr>
            </w:pPr>
            <w:r>
              <w:t xml:space="preserve"> “</w:t>
            </w:r>
            <w:r>
              <w:rPr>
                <w:b w:val="0"/>
              </w:rPr>
              <w:t>Introduction to 5G-CORAL”</w:t>
            </w:r>
          </w:p>
          <w:p w:rsidR="005479B0" w:rsidRPr="00791195" w:rsidRDefault="005479B0" w:rsidP="00C54BDF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791195">
              <w:t>Speaker</w:t>
            </w:r>
            <w:r>
              <w:rPr>
                <w:b w:val="0"/>
              </w:rPr>
              <w:t>: Antonio de la Oliva (UC3M)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13:05 – 13:20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5479B0" w:rsidP="00C54BDF">
            <w:pPr>
              <w:rPr>
                <w:b w:val="0"/>
              </w:rPr>
            </w:pPr>
            <w:r>
              <w:t xml:space="preserve"> “</w:t>
            </w:r>
            <w:r w:rsidRPr="00791195">
              <w:rPr>
                <w:b w:val="0"/>
              </w:rPr>
              <w:t>Value Proposition of 5G-CORAL</w:t>
            </w:r>
            <w:r>
              <w:rPr>
                <w:b w:val="0"/>
              </w:rPr>
              <w:t>”</w:t>
            </w:r>
          </w:p>
          <w:p w:rsidR="005479B0" w:rsidRPr="00791195" w:rsidRDefault="005479B0" w:rsidP="00C54BDF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791195">
              <w:t>Speaker:</w:t>
            </w:r>
            <w:r>
              <w:t xml:space="preserve"> </w:t>
            </w:r>
            <w:r>
              <w:rPr>
                <w:b w:val="0"/>
              </w:rPr>
              <w:t>Alain Mourad (IDCC)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13:20 – 13:35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5479B0" w:rsidP="00C54BDF">
            <w:pPr>
              <w:rPr>
                <w:b w:val="0"/>
              </w:rPr>
            </w:pPr>
            <w:r>
              <w:t>“</w:t>
            </w:r>
            <w:r>
              <w:rPr>
                <w:b w:val="0"/>
              </w:rPr>
              <w:t>Industrial impact</w:t>
            </w:r>
            <w:r w:rsidRPr="00791195">
              <w:rPr>
                <w:b w:val="0"/>
              </w:rPr>
              <w:t xml:space="preserve"> of 5G-CORAL</w:t>
            </w:r>
            <w:r>
              <w:rPr>
                <w:b w:val="0"/>
              </w:rPr>
              <w:t>”</w:t>
            </w:r>
          </w:p>
          <w:p w:rsidR="005479B0" w:rsidRDefault="005479B0" w:rsidP="00C54BDF">
            <w:r>
              <w:rPr>
                <w:b w:val="0"/>
              </w:rPr>
              <w:t xml:space="preserve">  </w:t>
            </w:r>
            <w:r w:rsidRPr="00791195">
              <w:t>Speaker:</w:t>
            </w:r>
            <w:r>
              <w:t xml:space="preserve"> </w:t>
            </w:r>
            <w:r>
              <w:rPr>
                <w:b w:val="0"/>
              </w:rPr>
              <w:t>Tony Do/</w:t>
            </w:r>
            <w:proofErr w:type="spellStart"/>
            <w:r>
              <w:rPr>
                <w:b w:val="0"/>
              </w:rPr>
              <w:t>Tonny</w:t>
            </w:r>
            <w:proofErr w:type="spellEnd"/>
            <w:r>
              <w:rPr>
                <w:b w:val="0"/>
              </w:rPr>
              <w:t xml:space="preserve"> Yang (ITRI)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13:35 – 13:45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5479B0" w:rsidP="00C54BDF">
            <w:pPr>
              <w:rPr>
                <w:b w:val="0"/>
              </w:rPr>
            </w:pPr>
            <w:r>
              <w:t>“</w:t>
            </w:r>
            <w:r>
              <w:rPr>
                <w:b w:val="0"/>
              </w:rPr>
              <w:t>5G-CORAL’s innovation”</w:t>
            </w:r>
          </w:p>
          <w:p w:rsidR="005479B0" w:rsidRPr="00791195" w:rsidRDefault="005479B0" w:rsidP="00C54BDF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791195">
              <w:t>Speaker:</w:t>
            </w:r>
            <w:r>
              <w:t xml:space="preserve"> </w:t>
            </w:r>
            <w:proofErr w:type="spellStart"/>
            <w:r>
              <w:rPr>
                <w:b w:val="0"/>
              </w:rPr>
              <w:t>Chenguang</w:t>
            </w:r>
            <w:proofErr w:type="spellEnd"/>
            <w:r>
              <w:rPr>
                <w:b w:val="0"/>
              </w:rPr>
              <w:t xml:space="preserve"> Lu (Ericsson)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13:45 – 14:00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479B0" w:rsidRDefault="005479B0" w:rsidP="00C54BDF">
            <w:r>
              <w:t>Panel Discussion</w:t>
            </w:r>
          </w:p>
          <w:p w:rsidR="005479B0" w:rsidRPr="00553D4F" w:rsidRDefault="005479B0" w:rsidP="00C54BDF">
            <w:pPr>
              <w:pStyle w:val="Prrafodelista"/>
              <w:numPr>
                <w:ilvl w:val="0"/>
                <w:numId w:val="28"/>
              </w:numPr>
            </w:pPr>
            <w:r>
              <w:rPr>
                <w:b w:val="0"/>
              </w:rPr>
              <w:t>CTO Chang</w:t>
            </w:r>
          </w:p>
          <w:p w:rsidR="005479B0" w:rsidRPr="00553D4F" w:rsidRDefault="005479B0" w:rsidP="00C54BDF">
            <w:pPr>
              <w:pStyle w:val="Prrafodelista"/>
              <w:numPr>
                <w:ilvl w:val="0"/>
                <w:numId w:val="28"/>
              </w:numPr>
            </w:pPr>
            <w:r>
              <w:rPr>
                <w:b w:val="0"/>
              </w:rPr>
              <w:t>Bruce Bateman (Lite-ON)</w:t>
            </w:r>
          </w:p>
          <w:p w:rsidR="005479B0" w:rsidRPr="00553D4F" w:rsidRDefault="005479B0" w:rsidP="00C54BDF">
            <w:pPr>
              <w:pStyle w:val="Prrafodelista"/>
              <w:numPr>
                <w:ilvl w:val="0"/>
                <w:numId w:val="28"/>
              </w:numPr>
            </w:pPr>
            <w:r>
              <w:rPr>
                <w:b w:val="0"/>
              </w:rPr>
              <w:t>Dann Yao (Ericsson)</w:t>
            </w:r>
          </w:p>
        </w:tc>
        <w:tc>
          <w:tcPr>
            <w:tcW w:w="2520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14:30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6F6F6F" w:themeFill="text2"/>
          </w:tcPr>
          <w:p w:rsidR="005479B0" w:rsidRPr="00553D4F" w:rsidRDefault="005479B0" w:rsidP="00C54BDF">
            <w:pPr>
              <w:rPr>
                <w:color w:val="FFFFFF" w:themeColor="background1"/>
              </w:rPr>
            </w:pPr>
            <w:r w:rsidRPr="00553D4F">
              <w:rPr>
                <w:color w:val="FFFFFF" w:themeColor="background1"/>
              </w:rPr>
              <w:t>Coffee Break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2520" w:type="dxa"/>
            <w:shd w:val="clear" w:color="auto" w:fill="6F6F6F" w:themeFill="text2"/>
          </w:tcPr>
          <w:p w:rsidR="005479B0" w:rsidRPr="00553D4F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14:30 – 15:00</w:t>
            </w:r>
            <w:r w:rsidRPr="00553D4F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pm</w:t>
            </w:r>
          </w:p>
        </w:tc>
        <w:tc>
          <w:tcPr>
            <w:tcW w:w="1659" w:type="dxa"/>
            <w:shd w:val="clear" w:color="auto" w:fill="6F6F6F" w:themeFill="text2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Green World Hotel</w:t>
            </w: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Pr="003177FE" w:rsidRDefault="005479B0" w:rsidP="00C54BDF">
            <w:pPr>
              <w:rPr>
                <w:color w:val="454545" w:themeColor="text1"/>
              </w:rPr>
            </w:pPr>
            <w:r>
              <w:rPr>
                <w:color w:val="454545" w:themeColor="text1"/>
              </w:rPr>
              <w:t xml:space="preserve">Walk to </w:t>
            </w:r>
            <w:proofErr w:type="spellStart"/>
            <w:r>
              <w:rPr>
                <w:color w:val="454545" w:themeColor="text1"/>
              </w:rPr>
              <w:t>Nangang</w:t>
            </w:r>
            <w:proofErr w:type="spellEnd"/>
            <w:r>
              <w:rPr>
                <w:color w:val="454545" w:themeColor="text1"/>
              </w:rPr>
              <w:t xml:space="preserve"> Global Mall</w:t>
            </w:r>
          </w:p>
        </w:tc>
        <w:tc>
          <w:tcPr>
            <w:tcW w:w="2520" w:type="dxa"/>
            <w:shd w:val="clear" w:color="auto" w:fill="auto"/>
          </w:tcPr>
          <w:p w:rsidR="005479B0" w:rsidRPr="003177FE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54545" w:themeColor="text1"/>
              </w:rPr>
            </w:pPr>
            <w:r>
              <w:rPr>
                <w:b/>
                <w:color w:val="454545" w:themeColor="text1"/>
              </w:rPr>
              <w:t>15:00 – 15:15</w:t>
            </w:r>
          </w:p>
        </w:tc>
        <w:tc>
          <w:tcPr>
            <w:tcW w:w="1659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6F6F6F" w:themeFill="text2"/>
          </w:tcPr>
          <w:p w:rsidR="005479B0" w:rsidRPr="00553D4F" w:rsidRDefault="005479B0" w:rsidP="00C54B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Proof-of-Concepts</w:t>
            </w:r>
          </w:p>
        </w:tc>
        <w:tc>
          <w:tcPr>
            <w:tcW w:w="2520" w:type="dxa"/>
            <w:shd w:val="clear" w:color="auto" w:fill="6F6F6F" w:themeFill="text2"/>
          </w:tcPr>
          <w:p w:rsidR="005479B0" w:rsidRPr="00336BC3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15:15 – 17:0</w:t>
            </w:r>
            <w:r w:rsidRPr="00336BC3">
              <w:rPr>
                <w:b/>
                <w:color w:val="FFFFFF" w:themeColor="background1"/>
              </w:rPr>
              <w:t>0</w:t>
            </w:r>
            <w:r>
              <w:rPr>
                <w:b/>
                <w:color w:val="FFFFFF" w:themeColor="background1"/>
              </w:rPr>
              <w:t xml:space="preserve"> pm</w:t>
            </w:r>
          </w:p>
        </w:tc>
        <w:tc>
          <w:tcPr>
            <w:tcW w:w="1659" w:type="dxa"/>
            <w:shd w:val="clear" w:color="auto" w:fill="6F6F6F" w:themeFill="text2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Mall</w:t>
            </w: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Pr="00553D4F" w:rsidRDefault="005479B0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 w:rsidRPr="00553D4F">
              <w:rPr>
                <w:b w:val="0"/>
              </w:rPr>
              <w:t>Augmented Reality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15:15 – 15:25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Pr="005D6CE9" w:rsidRDefault="005479B0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 w:rsidRPr="005D6CE9">
              <w:rPr>
                <w:b w:val="0"/>
              </w:rPr>
              <w:t>Virtual Reality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15:25 – 15:35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Pr="005D6CE9" w:rsidRDefault="005479B0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</w:rPr>
              <w:t>Edge Robotics: Synchronize Delivery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15:35 – 15:45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Default="005479B0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</w:rPr>
              <w:t>IoT Multi-RAT Gateway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15:45 – 15:55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Pr="00553D4F" w:rsidRDefault="005479B0" w:rsidP="00C54BDF">
            <w:pPr>
              <w:pStyle w:val="Prrafodelista"/>
              <w:numPr>
                <w:ilvl w:val="0"/>
                <w:numId w:val="29"/>
              </w:numPr>
            </w:pPr>
            <w:r>
              <w:rPr>
                <w:b w:val="0"/>
              </w:rPr>
              <w:t>Video 1: High-Speed Train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15:55 – 16:05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Default="005479B0" w:rsidP="00C54BDF">
            <w:pPr>
              <w:pStyle w:val="Prrafodelista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</w:rPr>
              <w:t>Video 2: Connected Cars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16:05 – 16:15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auto"/>
          </w:tcPr>
          <w:p w:rsidR="005479B0" w:rsidRDefault="005479B0" w:rsidP="00C54BDF">
            <w:pPr>
              <w:pStyle w:val="Prrafodelista"/>
              <w:numPr>
                <w:ilvl w:val="0"/>
                <w:numId w:val="29"/>
              </w:numPr>
            </w:pPr>
            <w:r>
              <w:rPr>
                <w:b w:val="0"/>
              </w:rPr>
              <w:t xml:space="preserve">Video 3: SD-WAN </w:t>
            </w:r>
          </w:p>
        </w:tc>
        <w:tc>
          <w:tcPr>
            <w:tcW w:w="2520" w:type="dxa"/>
            <w:shd w:val="clear" w:color="auto" w:fill="auto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16-15 – 16:25 pm</w:t>
            </w:r>
          </w:p>
        </w:tc>
        <w:tc>
          <w:tcPr>
            <w:tcW w:w="1659" w:type="dxa"/>
          </w:tcPr>
          <w:p w:rsidR="005479B0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B0" w:rsidTr="00C5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6F6F6F" w:themeFill="text2"/>
          </w:tcPr>
          <w:p w:rsidR="005479B0" w:rsidRDefault="005479B0" w:rsidP="00C54B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Wrap up and next steps</w:t>
            </w:r>
          </w:p>
          <w:p w:rsidR="005479B0" w:rsidRPr="00336BC3" w:rsidRDefault="005479B0" w:rsidP="00C54BDF">
            <w:pPr>
              <w:pStyle w:val="Prrafodelista"/>
              <w:numPr>
                <w:ilvl w:val="0"/>
                <w:numId w:val="30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Speaker: Antonio de la Oliva</w:t>
            </w:r>
          </w:p>
        </w:tc>
        <w:tc>
          <w:tcPr>
            <w:tcW w:w="2520" w:type="dxa"/>
            <w:shd w:val="clear" w:color="auto" w:fill="6F6F6F" w:themeFill="text2"/>
          </w:tcPr>
          <w:p w:rsidR="005479B0" w:rsidRPr="00336BC3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6BC3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6:25</w:t>
            </w:r>
            <w:r w:rsidRPr="00336BC3">
              <w:rPr>
                <w:b/>
                <w:color w:val="FFFFFF" w:themeColor="background1"/>
              </w:rPr>
              <w:t xml:space="preserve"> –</w:t>
            </w:r>
            <w:r>
              <w:rPr>
                <w:b/>
                <w:color w:val="FFFFFF" w:themeColor="background1"/>
              </w:rPr>
              <w:t xml:space="preserve"> 16</w:t>
            </w:r>
            <w:r w:rsidRPr="00336BC3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40 pm</w:t>
            </w:r>
          </w:p>
        </w:tc>
        <w:tc>
          <w:tcPr>
            <w:tcW w:w="1659" w:type="dxa"/>
            <w:shd w:val="clear" w:color="auto" w:fill="6F6F6F" w:themeFill="text2"/>
          </w:tcPr>
          <w:p w:rsidR="005479B0" w:rsidRPr="00336BC3" w:rsidRDefault="005479B0" w:rsidP="00C5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Mall</w:t>
            </w:r>
          </w:p>
        </w:tc>
      </w:tr>
    </w:tbl>
    <w:p w:rsidR="00C54BDF" w:rsidRDefault="00C54BDF" w:rsidP="00C54BDF">
      <w:pPr>
        <w:pStyle w:val="Ttulo"/>
        <w:spacing w:before="720" w:after="1440"/>
      </w:pPr>
      <w:r>
        <w:t>Agenda: 5G-CORAL Workshop &amp; Trials</w:t>
      </w:r>
    </w:p>
    <w:p w:rsidR="005C0FCA" w:rsidRPr="0014406D" w:rsidRDefault="005C0FCA"/>
    <w:sectPr w:rsidR="005C0FCA" w:rsidRPr="0014406D" w:rsidSect="00DD63D3">
      <w:headerReference w:type="default" r:id="rId10"/>
      <w:footerReference w:type="default" r:id="rId11"/>
      <w:type w:val="continuous"/>
      <w:pgSz w:w="11906" w:h="16838" w:code="9"/>
      <w:pgMar w:top="1418" w:right="1701" w:bottom="1418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27" w:rsidRDefault="00DE2327" w:rsidP="00667579">
      <w:pPr>
        <w:spacing w:after="0" w:line="240" w:lineRule="auto"/>
      </w:pPr>
      <w:r>
        <w:separator/>
      </w:r>
    </w:p>
  </w:endnote>
  <w:endnote w:type="continuationSeparator" w:id="0">
    <w:p w:rsidR="00DE2327" w:rsidRDefault="00DE2327" w:rsidP="0066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24" w:rsidRDefault="00FA1BD7" w:rsidP="00730EF1">
    <w:pPr>
      <w:pStyle w:val="Piedepgina"/>
      <w:spacing w:before="480" w:after="480"/>
      <w:jc w:val="right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2708</wp:posOffset>
              </wp:positionH>
              <wp:positionV relativeFrom="paragraph">
                <wp:posOffset>175694</wp:posOffset>
              </wp:positionV>
              <wp:extent cx="5372100" cy="11526"/>
              <wp:effectExtent l="0" t="0" r="1905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2100" cy="115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F934B" id="Straight Connector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85pt" to="42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" strokecolor="#454545 [3213]" strokeweight=".5pt">
              <v:stroke joinstyle="miter"/>
            </v:line>
          </w:pict>
        </mc:Fallback>
      </mc:AlternateContent>
    </w:r>
    <w:r w:rsidR="007C2C24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205406</wp:posOffset>
          </wp:positionV>
          <wp:extent cx="1094105" cy="3238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G-CORAL - Color -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10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A70" w:rsidRPr="004F0D66">
      <w:rPr>
        <w:sz w:val="20"/>
      </w:rPr>
      <w:t>H2020-</w:t>
    </w:r>
    <w:r w:rsidR="002A0E0C" w:rsidRPr="002A0E0C">
      <w:rPr>
        <w:sz w:val="20"/>
      </w:rPr>
      <w:t>761586</w:t>
    </w:r>
  </w:p>
  <w:p w:rsidR="004D3A70" w:rsidRPr="00AA26C9" w:rsidRDefault="004D3A70" w:rsidP="00AA26C9">
    <w:pPr>
      <w:pStyle w:val="Piedepgina"/>
    </w:pPr>
    <w:r w:rsidRPr="00AA26C9">
      <w:rPr>
        <w:sz w:val="18"/>
        <w:szCs w:val="18"/>
      </w:rPr>
      <w:t xml:space="preserve">                       </w:t>
    </w:r>
    <w:r>
      <w:rPr>
        <w:sz w:val="18"/>
        <w:szCs w:val="18"/>
      </w:rPr>
      <w:t xml:space="preserve">                 </w:t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 w:rsidRPr="00AA26C9">
      <w:rPr>
        <w:sz w:val="18"/>
        <w:szCs w:val="18"/>
      </w:rPr>
      <w:t xml:space="preserve">                                                             </w:t>
    </w:r>
    <w:r>
      <w:rPr>
        <w:sz w:val="18"/>
        <w:szCs w:val="18"/>
      </w:rPr>
      <w:t xml:space="preserve">               </w:t>
    </w:r>
    <w:r w:rsidR="00DD63D3">
      <w:rPr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27" w:rsidRDefault="00DE2327" w:rsidP="00667579">
      <w:pPr>
        <w:spacing w:after="0" w:line="240" w:lineRule="auto"/>
      </w:pPr>
      <w:r>
        <w:separator/>
      </w:r>
    </w:p>
  </w:footnote>
  <w:footnote w:type="continuationSeparator" w:id="0">
    <w:p w:rsidR="00DE2327" w:rsidRDefault="00DE2327" w:rsidP="0066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0" w:rsidRPr="00A815C8" w:rsidRDefault="0038505E" w:rsidP="00730EF1">
    <w:pPr>
      <w:pStyle w:val="Encabezado"/>
      <w:spacing w:before="480" w:after="480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D717C5" wp14:editId="0CB7A49B">
              <wp:simplePos x="0" y="0"/>
              <wp:positionH relativeFrom="column">
                <wp:posOffset>-528</wp:posOffset>
              </wp:positionH>
              <wp:positionV relativeFrom="paragraph">
                <wp:posOffset>538987</wp:posOffset>
              </wp:positionV>
              <wp:extent cx="5405216" cy="10192"/>
              <wp:effectExtent l="0" t="0" r="24130" b="2794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5216" cy="1019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89790" id="Straight Connector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2.45pt" to="425.5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" strokecolor="#454545 [3213]" strokeweight=".5pt">
              <v:stroke joinstyle="miter"/>
            </v:line>
          </w:pict>
        </mc:Fallback>
      </mc:AlternateContent>
    </w:r>
    <w:r w:rsidR="004E00B0">
      <w:rPr>
        <w:lang w:val="en-US"/>
      </w:rPr>
      <w:t>Name of the document</w:t>
    </w:r>
    <w:r w:rsidR="00DD63D3" w:rsidRPr="00DD63D3">
      <w:rPr>
        <w:lang w:val="en-US"/>
      </w:rPr>
      <w:ptab w:relativeTo="margin" w:alignment="center" w:leader="none"/>
    </w:r>
    <w:r w:rsidR="00DD63D3" w:rsidRPr="00DD63D3">
      <w:rPr>
        <w:lang w:val="en-US"/>
      </w:rPr>
      <w:ptab w:relativeTo="margin" w:alignment="right" w:leader="none"/>
    </w:r>
    <w:r w:rsidR="004E00B0" w:rsidRPr="004E00B0">
      <w:rPr>
        <w:lang w:val="en-US"/>
      </w:rPr>
      <w:fldChar w:fldCharType="begin"/>
    </w:r>
    <w:r w:rsidR="004E00B0" w:rsidRPr="004E00B0">
      <w:rPr>
        <w:lang w:val="en-US"/>
      </w:rPr>
      <w:instrText xml:space="preserve"> PAGE   \* MERGEFORMAT </w:instrText>
    </w:r>
    <w:r w:rsidR="004E00B0" w:rsidRPr="004E00B0">
      <w:rPr>
        <w:lang w:val="en-US"/>
      </w:rPr>
      <w:fldChar w:fldCharType="separate"/>
    </w:r>
    <w:r w:rsidR="00C54BDF">
      <w:rPr>
        <w:noProof/>
        <w:lang w:val="en-US"/>
      </w:rPr>
      <w:t>2</w:t>
    </w:r>
    <w:r w:rsidR="004E00B0" w:rsidRPr="004E00B0">
      <w:rPr>
        <w:noProof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D26"/>
    <w:multiLevelType w:val="hybridMultilevel"/>
    <w:tmpl w:val="8EE67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56B"/>
    <w:multiLevelType w:val="hybridMultilevel"/>
    <w:tmpl w:val="B2B0B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551"/>
    <w:multiLevelType w:val="hybridMultilevel"/>
    <w:tmpl w:val="229E8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AC0"/>
    <w:multiLevelType w:val="hybridMultilevel"/>
    <w:tmpl w:val="FD0C3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22C2"/>
    <w:multiLevelType w:val="hybridMultilevel"/>
    <w:tmpl w:val="513A8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501B"/>
    <w:multiLevelType w:val="hybridMultilevel"/>
    <w:tmpl w:val="E5160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828"/>
    <w:multiLevelType w:val="hybridMultilevel"/>
    <w:tmpl w:val="BAD29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56E5"/>
    <w:multiLevelType w:val="hybridMultilevel"/>
    <w:tmpl w:val="C7ACB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92C9E"/>
    <w:multiLevelType w:val="multilevel"/>
    <w:tmpl w:val="FC7E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604480"/>
    <w:multiLevelType w:val="multilevel"/>
    <w:tmpl w:val="7F8A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3BC64C2"/>
    <w:multiLevelType w:val="hybridMultilevel"/>
    <w:tmpl w:val="5A644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56CB"/>
    <w:multiLevelType w:val="hybridMultilevel"/>
    <w:tmpl w:val="5EC04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FFE"/>
    <w:multiLevelType w:val="hybridMultilevel"/>
    <w:tmpl w:val="572A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3B0C"/>
    <w:multiLevelType w:val="hybridMultilevel"/>
    <w:tmpl w:val="1318F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933CC"/>
    <w:multiLevelType w:val="hybridMultilevel"/>
    <w:tmpl w:val="A75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4EC5"/>
    <w:multiLevelType w:val="hybridMultilevel"/>
    <w:tmpl w:val="6010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613F"/>
    <w:multiLevelType w:val="multilevel"/>
    <w:tmpl w:val="6FB4B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9A6A05"/>
    <w:multiLevelType w:val="hybridMultilevel"/>
    <w:tmpl w:val="17F20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C0FFE"/>
    <w:multiLevelType w:val="hybridMultilevel"/>
    <w:tmpl w:val="4DA66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A3479"/>
    <w:multiLevelType w:val="hybridMultilevel"/>
    <w:tmpl w:val="FFF05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F485D"/>
    <w:multiLevelType w:val="hybridMultilevel"/>
    <w:tmpl w:val="DCC4073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5D1C4A"/>
    <w:multiLevelType w:val="hybridMultilevel"/>
    <w:tmpl w:val="BD7834A2"/>
    <w:lvl w:ilvl="0" w:tplc="D8A85A9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B25988"/>
    <w:multiLevelType w:val="hybridMultilevel"/>
    <w:tmpl w:val="F3548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A3F3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"/>
  </w:num>
  <w:num w:numId="5">
    <w:abstractNumId w:val="18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7"/>
  </w:num>
  <w:num w:numId="18">
    <w:abstractNumId w:val="1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21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4"/>
  </w:num>
  <w:num w:numId="29">
    <w:abstractNumId w:val="19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srA0NDAyNTU3MzFX0lEKTi0uzszPAykwNK4FAFIGUEotAAAA"/>
  </w:docVars>
  <w:rsids>
    <w:rsidRoot w:val="005D62AB"/>
    <w:rsid w:val="000045D3"/>
    <w:rsid w:val="00004ADE"/>
    <w:rsid w:val="00010517"/>
    <w:rsid w:val="0001743C"/>
    <w:rsid w:val="0004662A"/>
    <w:rsid w:val="000542BC"/>
    <w:rsid w:val="0005776B"/>
    <w:rsid w:val="000649FC"/>
    <w:rsid w:val="0007039F"/>
    <w:rsid w:val="000724AB"/>
    <w:rsid w:val="0008107E"/>
    <w:rsid w:val="000A5460"/>
    <w:rsid w:val="000C034C"/>
    <w:rsid w:val="000E0EB9"/>
    <w:rsid w:val="00101A5A"/>
    <w:rsid w:val="00101D05"/>
    <w:rsid w:val="00123B27"/>
    <w:rsid w:val="0014406D"/>
    <w:rsid w:val="00144DF7"/>
    <w:rsid w:val="001457FC"/>
    <w:rsid w:val="00150E6C"/>
    <w:rsid w:val="00160F74"/>
    <w:rsid w:val="00164C77"/>
    <w:rsid w:val="001712FB"/>
    <w:rsid w:val="00172AD7"/>
    <w:rsid w:val="00190A8B"/>
    <w:rsid w:val="00191BDE"/>
    <w:rsid w:val="001B6299"/>
    <w:rsid w:val="001C2469"/>
    <w:rsid w:val="001E0429"/>
    <w:rsid w:val="00210E4B"/>
    <w:rsid w:val="002116A9"/>
    <w:rsid w:val="00214020"/>
    <w:rsid w:val="00216B75"/>
    <w:rsid w:val="00223221"/>
    <w:rsid w:val="00243CF1"/>
    <w:rsid w:val="00256886"/>
    <w:rsid w:val="0026553E"/>
    <w:rsid w:val="002A0E0C"/>
    <w:rsid w:val="002A3D4E"/>
    <w:rsid w:val="002A5A9A"/>
    <w:rsid w:val="002D1347"/>
    <w:rsid w:val="002D3B89"/>
    <w:rsid w:val="002D65DE"/>
    <w:rsid w:val="002E4846"/>
    <w:rsid w:val="002E4C2F"/>
    <w:rsid w:val="002F2C91"/>
    <w:rsid w:val="002F6228"/>
    <w:rsid w:val="00300431"/>
    <w:rsid w:val="00301390"/>
    <w:rsid w:val="0031126F"/>
    <w:rsid w:val="003177FE"/>
    <w:rsid w:val="00320F63"/>
    <w:rsid w:val="00336BC3"/>
    <w:rsid w:val="003417E3"/>
    <w:rsid w:val="00350550"/>
    <w:rsid w:val="00350602"/>
    <w:rsid w:val="00360267"/>
    <w:rsid w:val="00361932"/>
    <w:rsid w:val="003701F9"/>
    <w:rsid w:val="00371572"/>
    <w:rsid w:val="00372812"/>
    <w:rsid w:val="00380ECE"/>
    <w:rsid w:val="00380ED2"/>
    <w:rsid w:val="0038505E"/>
    <w:rsid w:val="0038524B"/>
    <w:rsid w:val="003862EC"/>
    <w:rsid w:val="00392622"/>
    <w:rsid w:val="00392831"/>
    <w:rsid w:val="003A2B2F"/>
    <w:rsid w:val="003A5F5F"/>
    <w:rsid w:val="003B17D4"/>
    <w:rsid w:val="003B37E1"/>
    <w:rsid w:val="003C3603"/>
    <w:rsid w:val="003C75CF"/>
    <w:rsid w:val="003D7FE7"/>
    <w:rsid w:val="003E1E10"/>
    <w:rsid w:val="003F51C9"/>
    <w:rsid w:val="00406357"/>
    <w:rsid w:val="00411046"/>
    <w:rsid w:val="00421FF2"/>
    <w:rsid w:val="00427F44"/>
    <w:rsid w:val="0043362A"/>
    <w:rsid w:val="0044584B"/>
    <w:rsid w:val="00476C04"/>
    <w:rsid w:val="00482CB0"/>
    <w:rsid w:val="004A5311"/>
    <w:rsid w:val="004B466B"/>
    <w:rsid w:val="004C3D7B"/>
    <w:rsid w:val="004D3A70"/>
    <w:rsid w:val="004D3C5F"/>
    <w:rsid w:val="004D7F0A"/>
    <w:rsid w:val="004E00B0"/>
    <w:rsid w:val="004F0D66"/>
    <w:rsid w:val="00504412"/>
    <w:rsid w:val="00517D10"/>
    <w:rsid w:val="00543E0E"/>
    <w:rsid w:val="005454A1"/>
    <w:rsid w:val="005479B0"/>
    <w:rsid w:val="00553D4F"/>
    <w:rsid w:val="00554204"/>
    <w:rsid w:val="00581723"/>
    <w:rsid w:val="005B46F6"/>
    <w:rsid w:val="005C0FCA"/>
    <w:rsid w:val="005C67A8"/>
    <w:rsid w:val="005C6EEA"/>
    <w:rsid w:val="005C7ED5"/>
    <w:rsid w:val="005D4765"/>
    <w:rsid w:val="005D62AB"/>
    <w:rsid w:val="005D6CE9"/>
    <w:rsid w:val="005E18DB"/>
    <w:rsid w:val="005F69E2"/>
    <w:rsid w:val="00605870"/>
    <w:rsid w:val="00615A6F"/>
    <w:rsid w:val="00620CAE"/>
    <w:rsid w:val="00634B3C"/>
    <w:rsid w:val="00635BD3"/>
    <w:rsid w:val="006370F9"/>
    <w:rsid w:val="0064054C"/>
    <w:rsid w:val="0064177E"/>
    <w:rsid w:val="0065169D"/>
    <w:rsid w:val="00652935"/>
    <w:rsid w:val="0066055E"/>
    <w:rsid w:val="00667579"/>
    <w:rsid w:val="006757E7"/>
    <w:rsid w:val="00682EEF"/>
    <w:rsid w:val="006834E1"/>
    <w:rsid w:val="0069087E"/>
    <w:rsid w:val="006A0E2A"/>
    <w:rsid w:val="006B5F70"/>
    <w:rsid w:val="006C146C"/>
    <w:rsid w:val="006C3699"/>
    <w:rsid w:val="006C695B"/>
    <w:rsid w:val="006D1A4C"/>
    <w:rsid w:val="006E4363"/>
    <w:rsid w:val="00704B44"/>
    <w:rsid w:val="00713D49"/>
    <w:rsid w:val="007249A9"/>
    <w:rsid w:val="00730EF1"/>
    <w:rsid w:val="007329AE"/>
    <w:rsid w:val="00737A71"/>
    <w:rsid w:val="00742198"/>
    <w:rsid w:val="007424B5"/>
    <w:rsid w:val="007653A3"/>
    <w:rsid w:val="00785CBF"/>
    <w:rsid w:val="00791195"/>
    <w:rsid w:val="00797A5C"/>
    <w:rsid w:val="007C2C24"/>
    <w:rsid w:val="00805F3A"/>
    <w:rsid w:val="008074D1"/>
    <w:rsid w:val="00823879"/>
    <w:rsid w:val="008243AA"/>
    <w:rsid w:val="0083074C"/>
    <w:rsid w:val="00847E3F"/>
    <w:rsid w:val="00863F58"/>
    <w:rsid w:val="00881CFF"/>
    <w:rsid w:val="00884BDB"/>
    <w:rsid w:val="008A0A02"/>
    <w:rsid w:val="008B0A08"/>
    <w:rsid w:val="008E2169"/>
    <w:rsid w:val="008E4CE4"/>
    <w:rsid w:val="008E799D"/>
    <w:rsid w:val="008F528C"/>
    <w:rsid w:val="008F588A"/>
    <w:rsid w:val="00920D4F"/>
    <w:rsid w:val="00921448"/>
    <w:rsid w:val="009300C8"/>
    <w:rsid w:val="0093052E"/>
    <w:rsid w:val="00933EEC"/>
    <w:rsid w:val="0093599E"/>
    <w:rsid w:val="00952AC5"/>
    <w:rsid w:val="00956773"/>
    <w:rsid w:val="00962AF7"/>
    <w:rsid w:val="009666DE"/>
    <w:rsid w:val="0096694F"/>
    <w:rsid w:val="00976FA8"/>
    <w:rsid w:val="009950F3"/>
    <w:rsid w:val="009A3A3B"/>
    <w:rsid w:val="009B5577"/>
    <w:rsid w:val="009C2EA0"/>
    <w:rsid w:val="009C4683"/>
    <w:rsid w:val="009F04F3"/>
    <w:rsid w:val="009F2D85"/>
    <w:rsid w:val="00A00B3B"/>
    <w:rsid w:val="00A03262"/>
    <w:rsid w:val="00A038EA"/>
    <w:rsid w:val="00A11C72"/>
    <w:rsid w:val="00A11E3C"/>
    <w:rsid w:val="00A13E8C"/>
    <w:rsid w:val="00A303CF"/>
    <w:rsid w:val="00A450D3"/>
    <w:rsid w:val="00A474D3"/>
    <w:rsid w:val="00A5066C"/>
    <w:rsid w:val="00A67D79"/>
    <w:rsid w:val="00A76A4A"/>
    <w:rsid w:val="00A815C8"/>
    <w:rsid w:val="00AA26C9"/>
    <w:rsid w:val="00AA4B40"/>
    <w:rsid w:val="00AA52BD"/>
    <w:rsid w:val="00AC0D24"/>
    <w:rsid w:val="00AC45A4"/>
    <w:rsid w:val="00AC6EA1"/>
    <w:rsid w:val="00AD0BA1"/>
    <w:rsid w:val="00AF412D"/>
    <w:rsid w:val="00B001BB"/>
    <w:rsid w:val="00B07526"/>
    <w:rsid w:val="00B07BAC"/>
    <w:rsid w:val="00B26DB0"/>
    <w:rsid w:val="00B31A30"/>
    <w:rsid w:val="00B55C32"/>
    <w:rsid w:val="00B73AA1"/>
    <w:rsid w:val="00B8366A"/>
    <w:rsid w:val="00B8522A"/>
    <w:rsid w:val="00BC5079"/>
    <w:rsid w:val="00BD71A1"/>
    <w:rsid w:val="00BF1280"/>
    <w:rsid w:val="00BF1349"/>
    <w:rsid w:val="00C00DA1"/>
    <w:rsid w:val="00C0525E"/>
    <w:rsid w:val="00C17ADF"/>
    <w:rsid w:val="00C17DC1"/>
    <w:rsid w:val="00C302A6"/>
    <w:rsid w:val="00C33E8E"/>
    <w:rsid w:val="00C3520E"/>
    <w:rsid w:val="00C50AC3"/>
    <w:rsid w:val="00C52A68"/>
    <w:rsid w:val="00C54BDF"/>
    <w:rsid w:val="00C706FD"/>
    <w:rsid w:val="00C707D7"/>
    <w:rsid w:val="00CB6DF0"/>
    <w:rsid w:val="00CC069E"/>
    <w:rsid w:val="00CC787F"/>
    <w:rsid w:val="00CD2DDB"/>
    <w:rsid w:val="00CD5DC6"/>
    <w:rsid w:val="00CE5114"/>
    <w:rsid w:val="00D018F9"/>
    <w:rsid w:val="00D050E8"/>
    <w:rsid w:val="00D23645"/>
    <w:rsid w:val="00D40567"/>
    <w:rsid w:val="00D42F1D"/>
    <w:rsid w:val="00D44AFB"/>
    <w:rsid w:val="00D71BAE"/>
    <w:rsid w:val="00D74298"/>
    <w:rsid w:val="00D769EE"/>
    <w:rsid w:val="00D94592"/>
    <w:rsid w:val="00DA516D"/>
    <w:rsid w:val="00DB4D83"/>
    <w:rsid w:val="00DB674B"/>
    <w:rsid w:val="00DC319C"/>
    <w:rsid w:val="00DC53A1"/>
    <w:rsid w:val="00DD63D3"/>
    <w:rsid w:val="00DE2327"/>
    <w:rsid w:val="00DF4CB9"/>
    <w:rsid w:val="00E07D98"/>
    <w:rsid w:val="00E2074B"/>
    <w:rsid w:val="00E36E19"/>
    <w:rsid w:val="00E43BD9"/>
    <w:rsid w:val="00E445DE"/>
    <w:rsid w:val="00E448CD"/>
    <w:rsid w:val="00E5282B"/>
    <w:rsid w:val="00EC0724"/>
    <w:rsid w:val="00EF13BD"/>
    <w:rsid w:val="00EF39B4"/>
    <w:rsid w:val="00F02878"/>
    <w:rsid w:val="00F17CE0"/>
    <w:rsid w:val="00F223C6"/>
    <w:rsid w:val="00F23D6D"/>
    <w:rsid w:val="00F2655E"/>
    <w:rsid w:val="00F369D5"/>
    <w:rsid w:val="00F80143"/>
    <w:rsid w:val="00F838FA"/>
    <w:rsid w:val="00FA06A5"/>
    <w:rsid w:val="00FA1BD7"/>
    <w:rsid w:val="00FC2A37"/>
    <w:rsid w:val="00FD6955"/>
    <w:rsid w:val="00FE3574"/>
    <w:rsid w:val="00FF4A1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586217-35D3-49B5-85AF-3B6975B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BD"/>
    <w:pPr>
      <w:jc w:val="both"/>
    </w:pPr>
    <w:rPr>
      <w:color w:val="222222" w:themeColor="text1" w:themeShade="80"/>
      <w:sz w:val="22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6E4363"/>
    <w:pPr>
      <w:keepNext/>
      <w:keepLines/>
      <w:numPr>
        <w:numId w:val="24"/>
      </w:numPr>
      <w:spacing w:before="36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C81F1F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146C"/>
    <w:pPr>
      <w:keepNext/>
      <w:keepLines/>
      <w:numPr>
        <w:ilvl w:val="1"/>
        <w:numId w:val="24"/>
      </w:numPr>
      <w:spacing w:before="24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C81F1F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46C"/>
    <w:pPr>
      <w:keepNext/>
      <w:keepLines/>
      <w:numPr>
        <w:ilvl w:val="2"/>
        <w:numId w:val="24"/>
      </w:numPr>
      <w:spacing w:before="120" w:line="240" w:lineRule="auto"/>
      <w:outlineLvl w:val="2"/>
    </w:pPr>
    <w:rPr>
      <w:rFonts w:asciiTheme="majorHAnsi" w:eastAsiaTheme="majorEastAsia" w:hAnsiTheme="majorHAnsi" w:cstheme="majorBidi"/>
      <w:color w:val="C81F1F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7A5C"/>
    <w:pPr>
      <w:keepNext/>
      <w:keepLines/>
      <w:numPr>
        <w:ilvl w:val="3"/>
        <w:numId w:val="24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color w:val="C81F1F" w:themeColor="accent1" w:themeShade="BF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97A5C"/>
    <w:pPr>
      <w:keepNext/>
      <w:keepLines/>
      <w:numPr>
        <w:ilvl w:val="4"/>
        <w:numId w:val="24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C81F1F" w:themeColor="accent1" w:themeShade="BF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28C"/>
    <w:pPr>
      <w:keepNext/>
      <w:keepLines/>
      <w:numPr>
        <w:ilvl w:val="5"/>
        <w:numId w:val="24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C81F1F" w:themeColor="accent1" w:themeShade="BF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24A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515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24A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6F6F6F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24A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F6F6F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579"/>
  </w:style>
  <w:style w:type="paragraph" w:styleId="Piedepgina">
    <w:name w:val="footer"/>
    <w:basedOn w:val="Normal"/>
    <w:link w:val="PiedepginaCar"/>
    <w:uiPriority w:val="99"/>
    <w:unhideWhenUsed/>
    <w:rsid w:val="0066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579"/>
  </w:style>
  <w:style w:type="paragraph" w:styleId="Textodeglobo">
    <w:name w:val="Balloon Text"/>
    <w:basedOn w:val="Normal"/>
    <w:link w:val="TextodegloboCar"/>
    <w:uiPriority w:val="99"/>
    <w:semiHidden/>
    <w:unhideWhenUsed/>
    <w:rsid w:val="0066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79"/>
    <w:rPr>
      <w:rFonts w:ascii="Tahoma" w:hAnsi="Tahoma" w:cs="Tahoma"/>
      <w:sz w:val="16"/>
      <w:szCs w:val="16"/>
    </w:rPr>
  </w:style>
  <w:style w:type="paragraph" w:customStyle="1" w:styleId="EUNormal">
    <w:name w:val="EUNormal"/>
    <w:basedOn w:val="Normal"/>
    <w:link w:val="EUNormalChar1"/>
    <w:rsid w:val="00144DF7"/>
    <w:pPr>
      <w:spacing w:line="240" w:lineRule="auto"/>
    </w:pPr>
    <w:rPr>
      <w:rFonts w:ascii="Times New Roman" w:eastAsia="SimSun" w:hAnsi="Times New Roman" w:cs="Times New Roman"/>
    </w:rPr>
  </w:style>
  <w:style w:type="character" w:customStyle="1" w:styleId="EUNormalChar1">
    <w:name w:val="EUNormal Char1"/>
    <w:link w:val="EUNormal"/>
    <w:rsid w:val="00144DF7"/>
    <w:rPr>
      <w:rFonts w:ascii="Times New Roman" w:eastAsia="SimSun" w:hAnsi="Times New Roman" w:cs="Times New Roman"/>
      <w:szCs w:val="20"/>
      <w:lang w:val="en-GB"/>
    </w:rPr>
  </w:style>
  <w:style w:type="paragraph" w:styleId="Prrafodelista">
    <w:name w:val="List Paragraph"/>
    <w:aliases w:val="Task Body"/>
    <w:basedOn w:val="Normal"/>
    <w:link w:val="PrrafodelistaCar"/>
    <w:uiPriority w:val="34"/>
    <w:qFormat/>
    <w:rsid w:val="00144DF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E4363"/>
    <w:rPr>
      <w:rFonts w:asciiTheme="majorHAnsi" w:eastAsiaTheme="majorEastAsia" w:hAnsiTheme="majorHAnsi" w:cstheme="majorBidi"/>
      <w:color w:val="C81F1F" w:themeColor="accent1" w:themeShade="BF"/>
      <w:sz w:val="36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6C146C"/>
    <w:rPr>
      <w:rFonts w:asciiTheme="majorHAnsi" w:eastAsiaTheme="majorEastAsia" w:hAnsiTheme="majorHAnsi" w:cstheme="majorBidi"/>
      <w:color w:val="C81F1F" w:themeColor="accent1" w:themeShade="BF"/>
      <w:sz w:val="28"/>
      <w:szCs w:val="28"/>
      <w:lang w:val="en-GB"/>
    </w:rPr>
  </w:style>
  <w:style w:type="paragraph" w:customStyle="1" w:styleId="auf1">
    <w:name w:val="auf1"/>
    <w:basedOn w:val="Normal"/>
    <w:rsid w:val="004C3D7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pacing w:val="-3"/>
      <w:sz w:val="18"/>
      <w:szCs w:val="18"/>
      <w:lang w:eastAsia="fi-FI"/>
    </w:rPr>
  </w:style>
  <w:style w:type="paragraph" w:customStyle="1" w:styleId="auf1-1">
    <w:name w:val="auf1-1"/>
    <w:basedOn w:val="auf1"/>
    <w:rsid w:val="004C3D7B"/>
    <w:pPr>
      <w:numPr>
        <w:ilvl w:val="1"/>
      </w:numPr>
    </w:pPr>
  </w:style>
  <w:style w:type="paragraph" w:customStyle="1" w:styleId="StandardText">
    <w:name w:val="Standard Text"/>
    <w:basedOn w:val="Normal"/>
    <w:link w:val="StandardTextTegn"/>
    <w:autoRedefine/>
    <w:rsid w:val="007249A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color w:val="000000"/>
      <w:spacing w:val="-3"/>
      <w:lang w:eastAsia="fi-FI"/>
    </w:rPr>
  </w:style>
  <w:style w:type="character" w:customStyle="1" w:styleId="StandardTextTegn">
    <w:name w:val="Standard Text Tegn"/>
    <w:link w:val="StandardText"/>
    <w:rsid w:val="007249A9"/>
    <w:rPr>
      <w:rFonts w:ascii="Arial" w:eastAsia="SimSun" w:hAnsi="Arial" w:cs="Times New Roman"/>
      <w:color w:val="000000"/>
      <w:spacing w:val="-3"/>
      <w:lang w:val="en-GB" w:eastAsia="fi-FI"/>
    </w:rPr>
  </w:style>
  <w:style w:type="character" w:customStyle="1" w:styleId="PrrafodelistaCar">
    <w:name w:val="Párrafo de lista Car"/>
    <w:aliases w:val="Task Body Car"/>
    <w:basedOn w:val="Fuentedeprrafopredeter"/>
    <w:link w:val="Prrafodelista"/>
    <w:uiPriority w:val="34"/>
    <w:locked/>
    <w:rsid w:val="00216B75"/>
  </w:style>
  <w:style w:type="paragraph" w:styleId="Sinespaciado">
    <w:name w:val="No Spacing"/>
    <w:link w:val="SinespaciadoCar"/>
    <w:uiPriority w:val="1"/>
    <w:qFormat/>
    <w:rsid w:val="00101A5A"/>
    <w:pPr>
      <w:spacing w:after="0" w:line="240" w:lineRule="auto"/>
    </w:pPr>
    <w:rPr>
      <w:color w:val="222222" w:themeColor="text1" w:themeShade="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1A5A"/>
    <w:rPr>
      <w:color w:val="222222" w:themeColor="text1" w:themeShade="80"/>
    </w:rPr>
  </w:style>
  <w:style w:type="paragraph" w:styleId="ndice1">
    <w:name w:val="index 1"/>
    <w:basedOn w:val="Normal"/>
    <w:next w:val="Normal"/>
    <w:autoRedefine/>
    <w:uiPriority w:val="99"/>
    <w:unhideWhenUsed/>
    <w:rsid w:val="00FA06A5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FA06A5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FA06A5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FA06A5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FA06A5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FA06A5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FA06A5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FA06A5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FA06A5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FA06A5"/>
    <w:pPr>
      <w:spacing w:before="240"/>
      <w:jc w:val="center"/>
    </w:pPr>
    <w:rPr>
      <w:rFonts w:cstheme="minorHAnsi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66055E"/>
    <w:pPr>
      <w:tabs>
        <w:tab w:val="right" w:leader="dot" w:pos="8494"/>
      </w:tabs>
      <w:spacing w:after="100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A06A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A06A5"/>
    <w:rPr>
      <w:color w:val="E45252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E51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C81F1F" w:themeColor="accent1" w:themeShade="BF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E5114"/>
    <w:rPr>
      <w:rFonts w:asciiTheme="majorHAnsi" w:eastAsiaTheme="majorEastAsia" w:hAnsiTheme="majorHAnsi" w:cstheme="majorBidi"/>
      <w:color w:val="C81F1F" w:themeColor="accent1" w:themeShade="BF"/>
      <w:spacing w:val="-10"/>
      <w:sz w:val="56"/>
      <w:szCs w:val="56"/>
      <w:lang w:val="en-GB"/>
    </w:rPr>
  </w:style>
  <w:style w:type="paragraph" w:customStyle="1" w:styleId="Default">
    <w:name w:val="Default"/>
    <w:rsid w:val="00E43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C146C"/>
    <w:rPr>
      <w:rFonts w:asciiTheme="majorHAnsi" w:eastAsiaTheme="majorEastAsia" w:hAnsiTheme="majorHAnsi" w:cstheme="majorBidi"/>
      <w:color w:val="C81F1F" w:themeColor="accent1" w:themeShade="BF"/>
      <w:sz w:val="24"/>
      <w:szCs w:val="24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8074D1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797A5C"/>
    <w:rPr>
      <w:rFonts w:asciiTheme="majorHAnsi" w:eastAsiaTheme="majorEastAsia" w:hAnsiTheme="majorHAnsi" w:cstheme="majorBidi"/>
      <w:color w:val="C81F1F" w:themeColor="accent1" w:themeShade="BF"/>
      <w:sz w:val="22"/>
      <w:szCs w:val="22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797A5C"/>
    <w:rPr>
      <w:rFonts w:asciiTheme="majorHAnsi" w:eastAsiaTheme="majorEastAsia" w:hAnsiTheme="majorHAnsi" w:cstheme="majorBidi"/>
      <w:color w:val="C81F1F" w:themeColor="accent1" w:themeShade="BF"/>
      <w:sz w:val="22"/>
      <w:szCs w:val="22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28C"/>
    <w:rPr>
      <w:rFonts w:asciiTheme="majorHAnsi" w:eastAsiaTheme="majorEastAsia" w:hAnsiTheme="majorHAnsi" w:cstheme="majorBidi"/>
      <w:i/>
      <w:iCs/>
      <w:color w:val="C81F1F" w:themeColor="accent1" w:themeShade="BF"/>
      <w:sz w:val="21"/>
      <w:szCs w:val="21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24AB"/>
    <w:rPr>
      <w:rFonts w:asciiTheme="majorHAnsi" w:eastAsiaTheme="majorEastAsia" w:hAnsiTheme="majorHAnsi" w:cstheme="majorBidi"/>
      <w:i/>
      <w:iCs/>
      <w:color w:val="861515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24AB"/>
    <w:rPr>
      <w:rFonts w:asciiTheme="majorHAnsi" w:eastAsiaTheme="majorEastAsia" w:hAnsiTheme="majorHAnsi" w:cstheme="majorBidi"/>
      <w:b/>
      <w:bCs/>
      <w:color w:val="6F6F6F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24AB"/>
    <w:rPr>
      <w:rFonts w:asciiTheme="majorHAnsi" w:eastAsiaTheme="majorEastAsia" w:hAnsiTheme="majorHAnsi" w:cstheme="majorBidi"/>
      <w:b/>
      <w:bCs/>
      <w:i/>
      <w:iCs/>
      <w:color w:val="6F6F6F" w:themeColor="text2"/>
    </w:rPr>
  </w:style>
  <w:style w:type="paragraph" w:styleId="Descripcin">
    <w:name w:val="caption"/>
    <w:basedOn w:val="Normal"/>
    <w:next w:val="Normal"/>
    <w:uiPriority w:val="35"/>
    <w:unhideWhenUsed/>
    <w:qFormat/>
    <w:rsid w:val="0001743C"/>
    <w:pPr>
      <w:spacing w:line="240" w:lineRule="auto"/>
    </w:pPr>
    <w:rPr>
      <w:b/>
      <w:bCs/>
      <w:smallCaps/>
      <w:spacing w:val="6"/>
    </w:rPr>
  </w:style>
  <w:style w:type="paragraph" w:styleId="Subttulo">
    <w:name w:val="Subtitle"/>
    <w:basedOn w:val="Normal"/>
    <w:next w:val="Normal"/>
    <w:link w:val="SubttuloCar"/>
    <w:uiPriority w:val="11"/>
    <w:qFormat/>
    <w:rsid w:val="0066055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6055E"/>
    <w:rPr>
      <w:rFonts w:asciiTheme="majorHAnsi" w:eastAsiaTheme="majorEastAsia" w:hAnsiTheme="majorHAnsi" w:cstheme="majorBidi"/>
      <w:color w:val="222222" w:themeColor="text1" w:themeShade="80"/>
      <w:sz w:val="24"/>
      <w:szCs w:val="24"/>
      <w:lang w:val="en-GB"/>
    </w:rPr>
  </w:style>
  <w:style w:type="character" w:styleId="Textoennegrita">
    <w:name w:val="Strong"/>
    <w:basedOn w:val="Fuentedeprrafopredeter"/>
    <w:uiPriority w:val="22"/>
    <w:qFormat/>
    <w:rsid w:val="000724AB"/>
    <w:rPr>
      <w:b/>
      <w:bCs/>
    </w:rPr>
  </w:style>
  <w:style w:type="character" w:styleId="nfasis">
    <w:name w:val="Emphasis"/>
    <w:basedOn w:val="Fuentedeprrafopredeter"/>
    <w:uiPriority w:val="20"/>
    <w:qFormat/>
    <w:rsid w:val="000724A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6055E"/>
    <w:pPr>
      <w:spacing w:before="160"/>
      <w:ind w:left="720" w:right="72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6055E"/>
    <w:rPr>
      <w:i/>
      <w:iCs/>
      <w:color w:val="222222" w:themeColor="text1" w:themeShade="80"/>
      <w:sz w:val="22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0ECE"/>
    <w:pPr>
      <w:pBdr>
        <w:left w:val="single" w:sz="18" w:space="12" w:color="E4525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81F1F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0ECE"/>
    <w:rPr>
      <w:rFonts w:asciiTheme="majorHAnsi" w:eastAsiaTheme="majorEastAsia" w:hAnsiTheme="majorHAnsi" w:cstheme="majorBidi"/>
      <w:color w:val="C81F1F" w:themeColor="accent1" w:themeShade="BF"/>
      <w:sz w:val="28"/>
      <w:szCs w:val="28"/>
      <w:lang w:val="en-GB"/>
    </w:rPr>
  </w:style>
  <w:style w:type="character" w:styleId="nfasissutil">
    <w:name w:val="Subtle Emphasis"/>
    <w:basedOn w:val="Fuentedeprrafopredeter"/>
    <w:uiPriority w:val="19"/>
    <w:qFormat/>
    <w:rsid w:val="0066055E"/>
    <w:rPr>
      <w:i/>
      <w:iCs/>
      <w:color w:val="222222" w:themeColor="text1" w:themeShade="80"/>
    </w:rPr>
  </w:style>
  <w:style w:type="character" w:styleId="nfasisintenso">
    <w:name w:val="Intense Emphasis"/>
    <w:basedOn w:val="Fuentedeprrafopredeter"/>
    <w:uiPriority w:val="21"/>
    <w:qFormat/>
    <w:rsid w:val="000724A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6055E"/>
    <w:rPr>
      <w:smallCaps/>
      <w:color w:val="222222" w:themeColor="text1" w:themeShade="80"/>
      <w:u w:val="single" w:color="A1A1A1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724AB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724AB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0724AB"/>
    <w:pPr>
      <w:outlineLvl w:val="9"/>
    </w:pPr>
  </w:style>
  <w:style w:type="table" w:customStyle="1" w:styleId="PlainTable21">
    <w:name w:val="Plain Table 21"/>
    <w:basedOn w:val="Tablanormal"/>
    <w:uiPriority w:val="42"/>
    <w:rsid w:val="004E00B0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7424B5"/>
    <w:pPr>
      <w:spacing w:after="0"/>
    </w:pPr>
  </w:style>
  <w:style w:type="table" w:styleId="Tablaconcuadrcula1clara-nfasis1">
    <w:name w:val="Grid Table 1 Light Accent 1"/>
    <w:basedOn w:val="Tablanormal"/>
    <w:uiPriority w:val="46"/>
    <w:rsid w:val="00791195"/>
    <w:pPr>
      <w:spacing w:after="0" w:line="240" w:lineRule="auto"/>
    </w:pPr>
    <w:tblPr>
      <w:tblStyleRowBandSize w:val="1"/>
      <w:tblStyleColBandSize w:val="1"/>
      <w:tblBorders>
        <w:top w:val="single" w:sz="4" w:space="0" w:color="F4B9B9" w:themeColor="accent1" w:themeTint="66"/>
        <w:left w:val="single" w:sz="4" w:space="0" w:color="F4B9B9" w:themeColor="accent1" w:themeTint="66"/>
        <w:bottom w:val="single" w:sz="4" w:space="0" w:color="F4B9B9" w:themeColor="accent1" w:themeTint="66"/>
        <w:right w:val="single" w:sz="4" w:space="0" w:color="F4B9B9" w:themeColor="accent1" w:themeTint="66"/>
        <w:insideH w:val="single" w:sz="4" w:space="0" w:color="F4B9B9" w:themeColor="accent1" w:themeTint="66"/>
        <w:insideV w:val="single" w:sz="4" w:space="0" w:color="F4B9B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97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7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Theme="minorHAnsi" w:hAnsi="Courier New" w:cs="Courier New"/>
      <w:color w:val="000000"/>
      <w:sz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5C32"/>
    <w:rPr>
      <w:rFonts w:ascii="Courier New" w:eastAsiaTheme="minorHAnsi" w:hAnsi="Courier New" w:cs="Courier New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5G-Coral">
      <a:dk1>
        <a:srgbClr val="454545"/>
      </a:dk1>
      <a:lt1>
        <a:sysClr val="window" lastClr="FFFFFF"/>
      </a:lt1>
      <a:dk2>
        <a:srgbClr val="6F6F6F"/>
      </a:dk2>
      <a:lt2>
        <a:srgbClr val="929292"/>
      </a:lt2>
      <a:accent1>
        <a:srgbClr val="E45252"/>
      </a:accent1>
      <a:accent2>
        <a:srgbClr val="FF8E72"/>
      </a:accent2>
      <a:accent3>
        <a:srgbClr val="F9DC5C"/>
      </a:accent3>
      <a:accent4>
        <a:srgbClr val="235789"/>
      </a:accent4>
      <a:accent5>
        <a:srgbClr val="387D7A"/>
      </a:accent5>
      <a:accent6>
        <a:srgbClr val="C4E7D4"/>
      </a:accent6>
      <a:hlink>
        <a:srgbClr val="E45252"/>
      </a:hlink>
      <a:folHlink>
        <a:srgbClr val="E45252"/>
      </a:folHlink>
    </a:clrScheme>
    <a:fontScheme name="5G-Coral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88CDCB31-5FB0-43BD-A020-7ED9D636DCB4}" vid="{8E172B4A-3431-418D-81D7-D12E667A96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2015-07-09T00:00:00</PublishDate>
  <Abstract>This handbook details management bodies, documents, and procedures which are described in the Project, Grant Agreement, Consortium Agreement and Quality Plan.</Abstract>
  <CompanyAddress>Revision: 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CC88C-BE2F-495E-84F5-3CC1B99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Handbook</vt:lpstr>
      <vt:lpstr>Handbook</vt:lpstr>
    </vt:vector>
  </TitlesOfParts>
  <Company>Editor: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creator>H2020 -671598</dc:creator>
  <cp:lastModifiedBy>Irene Gruijter Eguiluz</cp:lastModifiedBy>
  <cp:revision>2</cp:revision>
  <dcterms:created xsi:type="dcterms:W3CDTF">2018-11-07T11:06:00Z</dcterms:created>
  <dcterms:modified xsi:type="dcterms:W3CDTF">2018-11-07T11:06:00Z</dcterms:modified>
</cp:coreProperties>
</file>